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649" w:rsidRDefault="00E412F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价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 w:rsidR="003D7649" w:rsidRDefault="00E412F4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公司名称（盖章）：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项目编号：</w:t>
      </w:r>
    </w:p>
    <w:p w:rsidR="003D7649" w:rsidRDefault="00E412F4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联系电话：</w:t>
      </w:r>
    </w:p>
    <w:p w:rsidR="003D7649" w:rsidRDefault="00E412F4">
      <w:pPr>
        <w:wordWrap w:val="0"/>
        <w:ind w:right="2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W w:w="5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733"/>
        <w:gridCol w:w="1605"/>
        <w:gridCol w:w="1132"/>
        <w:gridCol w:w="962"/>
        <w:gridCol w:w="992"/>
        <w:gridCol w:w="1927"/>
      </w:tblGrid>
      <w:tr w:rsidR="003D7649" w:rsidTr="00207AD6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D7649" w:rsidTr="00207AD6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left"/>
              <w:rPr>
                <w:szCs w:val="28"/>
              </w:rPr>
            </w:pPr>
            <w:r>
              <w:rPr>
                <w:rFonts w:ascii="宋体" w:hAnsi="宋体" w:hint="eastAsia"/>
              </w:rPr>
              <w:t>按行业规范布放灭鼠设施，并定期维护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毒饵站、溴敌隆、鼠板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szCs w:val="28"/>
              </w:rPr>
              <w:t>4</w:t>
            </w:r>
            <w:r>
              <w:rPr>
                <w:rFonts w:hint="eastAsia"/>
                <w:szCs w:val="28"/>
              </w:rPr>
              <w:t>次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毒饵站不少于</w:t>
            </w:r>
            <w:r>
              <w:rPr>
                <w:rFonts w:hint="eastAsia"/>
                <w:szCs w:val="28"/>
              </w:rPr>
              <w:t>60</w:t>
            </w:r>
            <w:r>
              <w:rPr>
                <w:rFonts w:hint="eastAsia"/>
                <w:szCs w:val="28"/>
              </w:rPr>
              <w:t>个</w:t>
            </w:r>
          </w:p>
        </w:tc>
      </w:tr>
      <w:tr w:rsidR="003D7649" w:rsidTr="00207AD6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widowControl/>
              <w:spacing w:line="480" w:lineRule="exact"/>
              <w:jc w:val="left"/>
              <w:rPr>
                <w:szCs w:val="28"/>
              </w:rPr>
            </w:pPr>
            <w:r>
              <w:rPr>
                <w:rFonts w:ascii="宋体" w:hAnsi="宋体" w:hint="eastAsia"/>
              </w:rPr>
              <w:t>根据各个区域环境特点选择合适的方式进行蟑螂灭杀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杀</w:t>
            </w:r>
            <w:proofErr w:type="gramStart"/>
            <w:r>
              <w:rPr>
                <w:rFonts w:hint="eastAsia"/>
                <w:szCs w:val="28"/>
              </w:rPr>
              <w:t>蟑饵</w:t>
            </w:r>
            <w:proofErr w:type="gramEnd"/>
            <w:r>
              <w:rPr>
                <w:rFonts w:hint="eastAsia"/>
                <w:szCs w:val="28"/>
              </w:rPr>
              <w:t>剂、杀</w:t>
            </w:r>
            <w:proofErr w:type="gramStart"/>
            <w:r>
              <w:rPr>
                <w:rFonts w:hint="eastAsia"/>
                <w:szCs w:val="28"/>
              </w:rPr>
              <w:t>蟑</w:t>
            </w:r>
            <w:proofErr w:type="gramEnd"/>
            <w:r>
              <w:rPr>
                <w:rFonts w:hint="eastAsia"/>
                <w:szCs w:val="28"/>
              </w:rPr>
              <w:t>乳油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szCs w:val="28"/>
              </w:rPr>
              <w:t>4</w:t>
            </w:r>
            <w:r>
              <w:rPr>
                <w:rFonts w:hint="eastAsia"/>
                <w:szCs w:val="28"/>
              </w:rPr>
              <w:t>次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每月</w:t>
            </w:r>
            <w:r>
              <w:rPr>
                <w:rFonts w:hint="eastAsia"/>
                <w:szCs w:val="28"/>
              </w:rPr>
              <w:t>2</w:t>
            </w:r>
            <w:r>
              <w:rPr>
                <w:rFonts w:hint="eastAsia"/>
                <w:szCs w:val="28"/>
              </w:rPr>
              <w:t>次</w:t>
            </w:r>
          </w:p>
        </w:tc>
      </w:tr>
      <w:tr w:rsidR="003D7649" w:rsidTr="00207AD6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left"/>
              <w:rPr>
                <w:szCs w:val="28"/>
              </w:rPr>
            </w:pPr>
            <w:r>
              <w:rPr>
                <w:rFonts w:ascii="宋体" w:hAnsi="宋体" w:hint="eastAsia"/>
              </w:rPr>
              <w:t>需对全校范围进行杀一次彻底消杀工作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全面消杀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rFonts w:hint="eastAsia"/>
                <w:szCs w:val="28"/>
              </w:rPr>
              <w:t>次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每学期开学前</w:t>
            </w:r>
          </w:p>
        </w:tc>
      </w:tr>
      <w:tr w:rsidR="003D7649" w:rsidTr="00207AD6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面向学校师生员工至少开展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次防治讲座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480" w:lineRule="exact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rFonts w:hint="eastAsia"/>
                <w:szCs w:val="28"/>
              </w:rPr>
              <w:t>次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每学期</w:t>
            </w:r>
            <w:r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次</w:t>
            </w:r>
          </w:p>
        </w:tc>
      </w:tr>
      <w:tr w:rsidR="003D7649" w:rsidTr="00207AD6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left"/>
              <w:rPr>
                <w:szCs w:val="28"/>
              </w:rPr>
            </w:pPr>
            <w:r>
              <w:rPr>
                <w:rFonts w:ascii="宋体" w:hAnsi="宋体" w:hint="eastAsia"/>
              </w:rPr>
              <w:t>对已发现的白蚁危害区域</w:t>
            </w:r>
            <w:r>
              <w:rPr>
                <w:rFonts w:ascii="宋体" w:hAnsi="宋体" w:hint="eastAsia"/>
              </w:rPr>
              <w:t>灭杀或预防性灭杀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center"/>
            </w:pPr>
            <w:proofErr w:type="gramStart"/>
            <w:r>
              <w:rPr>
                <w:rFonts w:hint="eastAsia"/>
              </w:rPr>
              <w:t>吡</w:t>
            </w:r>
            <w:proofErr w:type="gramEnd"/>
            <w:r>
              <w:rPr>
                <w:rFonts w:hint="eastAsia"/>
              </w:rPr>
              <w:t>虫</w:t>
            </w:r>
            <w:proofErr w:type="gramStart"/>
            <w:r>
              <w:rPr>
                <w:rFonts w:hint="eastAsia"/>
              </w:rPr>
              <w:t>啉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6</w:t>
            </w:r>
            <w:r>
              <w:rPr>
                <w:rFonts w:hint="eastAsia"/>
                <w:szCs w:val="28"/>
              </w:rPr>
              <w:t>次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超过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另计费，</w:t>
            </w:r>
            <w:r>
              <w:rPr>
                <w:rFonts w:ascii="宋体" w:hAnsi="宋体" w:cs="宋体" w:hint="eastAsia"/>
                <w:szCs w:val="21"/>
              </w:rPr>
              <w:t>少于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次则以实际计费。</w:t>
            </w:r>
          </w:p>
        </w:tc>
      </w:tr>
      <w:tr w:rsidR="003D7649" w:rsidTr="00207AD6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left"/>
              <w:rPr>
                <w:szCs w:val="28"/>
              </w:rPr>
            </w:pPr>
            <w:r>
              <w:rPr>
                <w:rFonts w:ascii="宋体" w:hAnsi="宋体" w:hint="eastAsia"/>
              </w:rPr>
              <w:t>对易遭受白蚁侵害的区域做好白蚁预防和白蚁监测工作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center"/>
            </w:pPr>
            <w:r>
              <w:rPr>
                <w:rFonts w:hint="eastAsia"/>
              </w:rPr>
              <w:t>白蚁监测站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6</w:t>
            </w:r>
            <w:r>
              <w:rPr>
                <w:rFonts w:hint="eastAsia"/>
                <w:szCs w:val="28"/>
              </w:rPr>
              <w:t>个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超过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另计费，</w:t>
            </w:r>
            <w:r>
              <w:rPr>
                <w:rFonts w:ascii="宋体" w:hAnsi="宋体" w:cs="宋体" w:hint="eastAsia"/>
                <w:szCs w:val="21"/>
              </w:rPr>
              <w:t>少于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次则以实际计费。</w:t>
            </w:r>
          </w:p>
        </w:tc>
      </w:tr>
      <w:tr w:rsidR="003D7649" w:rsidTr="00207AD6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left"/>
              <w:rPr>
                <w:szCs w:val="28"/>
              </w:rPr>
            </w:pPr>
            <w:r>
              <w:rPr>
                <w:rFonts w:ascii="宋体" w:hAnsi="宋体" w:hint="eastAsia"/>
              </w:rPr>
              <w:t>根据季节情况</w:t>
            </w:r>
            <w:r>
              <w:rPr>
                <w:rFonts w:ascii="宋体" w:hAnsi="宋体" w:hint="eastAsia"/>
              </w:rPr>
              <w:t>或实际需要</w:t>
            </w:r>
            <w:r>
              <w:rPr>
                <w:rFonts w:ascii="宋体" w:hAnsi="宋体" w:hint="eastAsia"/>
              </w:rPr>
              <w:t>进行果实</w:t>
            </w:r>
            <w:proofErr w:type="gramStart"/>
            <w:r>
              <w:rPr>
                <w:rFonts w:ascii="宋体" w:hAnsi="宋体" w:hint="eastAsia"/>
              </w:rPr>
              <w:t>蝇</w:t>
            </w:r>
            <w:proofErr w:type="gramEnd"/>
            <w:r>
              <w:rPr>
                <w:rFonts w:ascii="宋体" w:hAnsi="宋体" w:hint="eastAsia"/>
              </w:rPr>
              <w:t>防治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center"/>
            </w:pPr>
            <w:r>
              <w:rPr>
                <w:rFonts w:hint="eastAsia"/>
              </w:rPr>
              <w:t>杀虫乳油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6</w:t>
            </w:r>
            <w:r>
              <w:rPr>
                <w:rFonts w:hint="eastAsia"/>
                <w:szCs w:val="28"/>
              </w:rPr>
              <w:t>次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</w:tr>
      <w:tr w:rsidR="003D7649" w:rsidTr="00207AD6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4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设置</w:t>
            </w:r>
            <w:proofErr w:type="gramStart"/>
            <w:r>
              <w:rPr>
                <w:rFonts w:ascii="宋体" w:hAnsi="宋体" w:hint="eastAsia"/>
                <w:sz w:val="24"/>
              </w:rPr>
              <w:t>捕蝇笼并进行</w:t>
            </w:r>
            <w:proofErr w:type="gramEnd"/>
            <w:r>
              <w:rPr>
                <w:rFonts w:ascii="宋体" w:hAnsi="宋体" w:hint="eastAsia"/>
                <w:sz w:val="24"/>
              </w:rPr>
              <w:t>维护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480" w:lineRule="exact"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30</w:t>
            </w:r>
            <w:r>
              <w:rPr>
                <w:rFonts w:hint="eastAsia"/>
                <w:szCs w:val="28"/>
              </w:rPr>
              <w:t>个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3D7649">
            <w:pPr>
              <w:spacing w:line="500" w:lineRule="exact"/>
              <w:jc w:val="center"/>
              <w:rPr>
                <w:szCs w:val="28"/>
              </w:rPr>
            </w:pPr>
          </w:p>
        </w:tc>
      </w:tr>
      <w:tr w:rsidR="003D7649" w:rsidTr="00207AD6">
        <w:trPr>
          <w:trHeight w:val="800"/>
          <w:jc w:val="center"/>
        </w:trPr>
        <w:tc>
          <w:tcPr>
            <w:tcW w:w="2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总计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大写</w:t>
            </w:r>
            <w:r>
              <w:rPr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总计（小写）：</w:t>
            </w:r>
          </w:p>
        </w:tc>
      </w:tr>
      <w:tr w:rsidR="003D7649">
        <w:trPr>
          <w:trHeight w:val="78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49" w:rsidRDefault="00E412F4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供货周期：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  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日历天</w:t>
            </w:r>
            <w:proofErr w:type="gramEnd"/>
          </w:p>
        </w:tc>
      </w:tr>
    </w:tbl>
    <w:p w:rsidR="003D7649" w:rsidRDefault="00E412F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注：如有特殊情况需说明的，可另附纸，并加盖公章。</w:t>
      </w:r>
    </w:p>
    <w:sectPr w:rsidR="003D764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F4" w:rsidRDefault="00E412F4" w:rsidP="00207AD6">
      <w:r>
        <w:separator/>
      </w:r>
    </w:p>
  </w:endnote>
  <w:endnote w:type="continuationSeparator" w:id="0">
    <w:p w:rsidR="00E412F4" w:rsidRDefault="00E412F4" w:rsidP="0020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F4" w:rsidRDefault="00E412F4" w:rsidP="00207AD6">
      <w:r>
        <w:separator/>
      </w:r>
    </w:p>
  </w:footnote>
  <w:footnote w:type="continuationSeparator" w:id="0">
    <w:p w:rsidR="00E412F4" w:rsidRDefault="00E412F4" w:rsidP="0020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EyYjA5NTRmNDE3OWRkYWZmYWZhMjk1ZWJkZDY5M2IifQ=="/>
  </w:docVars>
  <w:rsids>
    <w:rsidRoot w:val="00DD5597"/>
    <w:rsid w:val="00042869"/>
    <w:rsid w:val="00207AD6"/>
    <w:rsid w:val="003D7649"/>
    <w:rsid w:val="004A4D5C"/>
    <w:rsid w:val="004C165E"/>
    <w:rsid w:val="00507011"/>
    <w:rsid w:val="007754D8"/>
    <w:rsid w:val="00985DC7"/>
    <w:rsid w:val="009A2306"/>
    <w:rsid w:val="00AB5A3E"/>
    <w:rsid w:val="00B75B5B"/>
    <w:rsid w:val="00B84813"/>
    <w:rsid w:val="00D70054"/>
    <w:rsid w:val="00DD5597"/>
    <w:rsid w:val="00E412F4"/>
    <w:rsid w:val="00F0457B"/>
    <w:rsid w:val="00F13865"/>
    <w:rsid w:val="00F56784"/>
    <w:rsid w:val="00FD2B6D"/>
    <w:rsid w:val="1EE91406"/>
    <w:rsid w:val="3F27763A"/>
    <w:rsid w:val="5BE0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182B54-9CA3-47AB-9893-B46DD8D6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价  单</dc:title>
  <dc:creator>骆静芳</dc:creator>
  <cp:lastModifiedBy>admin</cp:lastModifiedBy>
  <cp:revision>4</cp:revision>
  <cp:lastPrinted>2009-08-06T03:12:00Z</cp:lastPrinted>
  <dcterms:created xsi:type="dcterms:W3CDTF">2021-04-12T00:33:00Z</dcterms:created>
  <dcterms:modified xsi:type="dcterms:W3CDTF">2023-04-11T01:10:00Z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BE56FA813872452E8C2C8F6F627DD7B2</vt:lpwstr>
  </property>
</Properties>
</file>